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IN THE CIRCUIT COURT OF 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STATE OF MISSOURI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(AGENCY'S NAME)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County 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Plaintiff</w:t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Project No.</w:t>
      </w:r>
      <w:proofErr w:type="gramEnd"/>
      <w:r>
        <w:rPr>
          <w:color w:val="000000"/>
        </w:rPr>
        <w:t xml:space="preserve"> 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vs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Bridge No. 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Master ______________________</w:t>
      </w:r>
      <w:proofErr w:type="gramStart"/>
      <w:r>
        <w:rPr>
          <w:color w:val="000000"/>
        </w:rPr>
        <w:t>_  )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Tract No. _____________________</w:t>
      </w:r>
    </w:p>
    <w:p w:rsidR="002000AE" w:rsidRDefault="002000AE">
      <w:pPr>
        <w:pStyle w:val="BodyText"/>
      </w:pP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0AE" w:rsidRDefault="002000AE">
      <w:pPr>
        <w:pStyle w:val="BodyText"/>
      </w:pPr>
      <w:proofErr w:type="gramStart"/>
      <w:r>
        <w:t>Exc. of _______________________</w:t>
      </w:r>
      <w:r>
        <w:tab/>
        <w:t>)</w:t>
      </w:r>
      <w:r>
        <w:tab/>
      </w:r>
      <w:r>
        <w:tab/>
      </w:r>
      <w:r>
        <w:tab/>
        <w:t>Case No.</w:t>
      </w:r>
      <w:proofErr w:type="gramEnd"/>
      <w:r>
        <w:t xml:space="preserve"> 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Defendant</w:t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Division No.</w:t>
      </w:r>
      <w:proofErr w:type="gramEnd"/>
      <w:r>
        <w:rPr>
          <w:color w:val="000000"/>
        </w:rPr>
        <w:t xml:space="preserve"> 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pStyle w:val="Heading1"/>
        <w:spacing w:line="240" w:lineRule="auto"/>
      </w:pPr>
      <w:r>
        <w:t>TRIAL REPORT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(AGENCY) COUNSEL:   ________________________________________________________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(1st Chair)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(2nd Chair)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OPPOSING COUNSEL: ___________________________ JUDGE: 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APPROVED OFFER:  $ 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 xml:space="preserve"> 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COMMISSIONERS' AWARD:  $ 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 xml:space="preserve"> Paid 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JURY VERDICT:        $ _______________________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>: 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DATE TRIAL COMMENCED: ________________</w:t>
      </w:r>
      <w:proofErr w:type="gramStart"/>
      <w:r>
        <w:rPr>
          <w:color w:val="000000"/>
        </w:rPr>
        <w:t>_  LENGTH</w:t>
      </w:r>
      <w:proofErr w:type="gramEnd"/>
      <w:r>
        <w:rPr>
          <w:color w:val="000000"/>
        </w:rPr>
        <w:t xml:space="preserve"> OF TRIAL 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AMOUNT OF ADDITIONAL PAYMENT:         $ 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AMOUNT OF REFUND</w:t>
      </w:r>
      <w:r>
        <w:rPr>
          <w:color w:val="000000"/>
        </w:rPr>
        <w:t xml:space="preserve">: 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Principle -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$ 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Pre-judgment Interest -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$ 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Total: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$ 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DEFENDANT'S EVIDENCE: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  <w:szCs w:val="20"/>
        </w:rPr>
        <w:t>NAME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DATE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BEFORE VALUE      </w:t>
      </w:r>
      <w:r>
        <w:rPr>
          <w:color w:val="000000"/>
          <w:sz w:val="22"/>
          <w:szCs w:val="20"/>
        </w:rPr>
        <w:tab/>
        <w:t xml:space="preserve">      AFTER VALUE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DAMAGES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AGENCY'S EVIDENCE: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NAME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DATE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BEFORE VALUE</w:t>
      </w:r>
      <w:r>
        <w:rPr>
          <w:color w:val="000000"/>
          <w:sz w:val="22"/>
        </w:rPr>
        <w:tab/>
        <w:t>AFTER VALUE</w:t>
      </w:r>
      <w:r>
        <w:rPr>
          <w:color w:val="000000"/>
          <w:sz w:val="22"/>
        </w:rPr>
        <w:tab/>
        <w:t>DAMAGES</w:t>
      </w:r>
    </w:p>
    <w:p w:rsidR="002000AE" w:rsidRDefault="002000AE">
      <w:pPr>
        <w:pStyle w:val="BodyText"/>
        <w:spacing w:line="36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DESCRIPTION OF PROPERTY: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Total land area before take: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Total land area after take: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Total R/W Taken: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Total easements type &amp; area taken:</w:t>
      </w:r>
      <w:r>
        <w:rPr>
          <w:color w:val="000000"/>
        </w:rPr>
        <w:tab/>
        <w:t>________________________________________________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Limited access taken:  ________________________ Yes</w:t>
      </w:r>
      <w:r>
        <w:rPr>
          <w:color w:val="000000"/>
        </w:rPr>
        <w:tab/>
        <w:t>___________________________ No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Best description of property before taking in appraisal of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_________________________________ </w:t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pp. ________.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Best description of property after taking in appraisal of 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</w:t>
      </w:r>
      <w:proofErr w:type="gramStart"/>
      <w:r>
        <w:rPr>
          <w:color w:val="000000"/>
        </w:rPr>
        <w:t>_  at</w:t>
      </w:r>
      <w:proofErr w:type="gramEnd"/>
      <w:r>
        <w:rPr>
          <w:color w:val="000000"/>
        </w:rPr>
        <w:t xml:space="preserve"> pp. ________.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pStyle w:val="BodyText"/>
      </w:pPr>
      <w:proofErr w:type="gramStart"/>
      <w:r>
        <w:t>BRIEF STATEMENT EXPLAINING SUBSTANTIAL VARIANCES BETWEEN ORIGINAL OFFER AND PLAINTIFF'S TESTIMONY.</w:t>
      </w:r>
      <w:proofErr w:type="gramEnd"/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BRIEF SUMMARY OF MAJOR ISSUES IN CASE: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ERROR IN CASE:</w:t>
      </w:r>
      <w:r>
        <w:rPr>
          <w:color w:val="000000"/>
        </w:rPr>
        <w:tab/>
        <w:t>YES _____</w:t>
      </w:r>
      <w:r>
        <w:rPr>
          <w:color w:val="000000"/>
        </w:rPr>
        <w:tab/>
        <w:t>NO 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MOTION FOR NEW TRIAL RECOMMENDED?</w:t>
      </w:r>
      <w:r>
        <w:rPr>
          <w:color w:val="000000"/>
        </w:rPr>
        <w:tab/>
        <w:t>YES _____</w:t>
      </w:r>
      <w:r>
        <w:rPr>
          <w:color w:val="000000"/>
        </w:rPr>
        <w:tab/>
        <w:t>NO 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APPEAL RECOMMENDED:</w:t>
      </w:r>
      <w:r>
        <w:rPr>
          <w:color w:val="000000"/>
        </w:rPr>
        <w:tab/>
        <w:t>YES _____</w:t>
      </w:r>
      <w:r>
        <w:rPr>
          <w:color w:val="000000"/>
        </w:rPr>
        <w:tab/>
        <w:t>NO 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If yes, specify issues to be raised on appeal.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</w:t>
      </w:r>
      <w:r>
        <w:rPr>
          <w:color w:val="000000"/>
        </w:rPr>
        <w:tab/>
        <w:t>Date _______________________________</w:t>
      </w:r>
    </w:p>
    <w:p w:rsidR="002000AE" w:rsidRDefault="0020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District Counsel</w:t>
      </w:r>
    </w:p>
    <w:sectPr w:rsidR="002000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13" w:rsidRDefault="00EF5713">
      <w:r>
        <w:separator/>
      </w:r>
    </w:p>
  </w:endnote>
  <w:endnote w:type="continuationSeparator" w:id="0">
    <w:p w:rsidR="00EF5713" w:rsidRDefault="00E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AE" w:rsidRDefault="00D804AA">
    <w:pPr>
      <w:pStyle w:val="Footer"/>
      <w:tabs>
        <w:tab w:val="clear" w:pos="8640"/>
        <w:tab w:val="left" w:pos="4140"/>
        <w:tab w:val="right" w:pos="9360"/>
      </w:tabs>
      <w:rPr>
        <w:b/>
        <w:bCs/>
      </w:rPr>
    </w:pPr>
    <w:r>
      <w:rPr>
        <w:b/>
        <w:bCs/>
      </w:rPr>
      <w:t>EPG</w:t>
    </w:r>
    <w:r w:rsidR="003762E2">
      <w:rPr>
        <w:b/>
        <w:bCs/>
      </w:rPr>
      <w:t xml:space="preserve"> 136.</w:t>
    </w:r>
    <w:r w:rsidR="002000AE">
      <w:rPr>
        <w:b/>
        <w:bCs/>
      </w:rPr>
      <w:t>8.8.6</w:t>
    </w:r>
    <w:r w:rsidR="002000AE">
      <w:rPr>
        <w:b/>
        <w:bCs/>
      </w:rPr>
      <w:tab/>
    </w:r>
    <w:r w:rsidR="002000AE">
      <w:rPr>
        <w:rStyle w:val="PageNumber"/>
        <w:b/>
        <w:bCs/>
      </w:rPr>
      <w:fldChar w:fldCharType="begin"/>
    </w:r>
    <w:r w:rsidR="002000AE">
      <w:rPr>
        <w:rStyle w:val="PageNumber"/>
        <w:b/>
        <w:bCs/>
      </w:rPr>
      <w:instrText xml:space="preserve"> PAGE </w:instrText>
    </w:r>
    <w:r w:rsidR="002000AE">
      <w:rPr>
        <w:rStyle w:val="PageNumber"/>
        <w:b/>
        <w:bCs/>
      </w:rPr>
      <w:fldChar w:fldCharType="separate"/>
    </w:r>
    <w:r w:rsidR="00DB3252">
      <w:rPr>
        <w:rStyle w:val="PageNumber"/>
        <w:b/>
        <w:bCs/>
        <w:noProof/>
      </w:rPr>
      <w:t>1</w:t>
    </w:r>
    <w:r w:rsidR="002000AE">
      <w:rPr>
        <w:rStyle w:val="PageNumber"/>
        <w:b/>
        <w:bCs/>
      </w:rPr>
      <w:fldChar w:fldCharType="end"/>
    </w:r>
    <w:r w:rsidR="002000AE">
      <w:rPr>
        <w:rStyle w:val="PageNumber"/>
        <w:b/>
        <w:bCs/>
      </w:rPr>
      <w:t xml:space="preserve"> of </w:t>
    </w:r>
    <w:r w:rsidR="002000AE">
      <w:rPr>
        <w:rStyle w:val="PageNumber"/>
        <w:b/>
        <w:bCs/>
      </w:rPr>
      <w:fldChar w:fldCharType="begin"/>
    </w:r>
    <w:r w:rsidR="002000AE">
      <w:rPr>
        <w:rStyle w:val="PageNumber"/>
        <w:b/>
        <w:bCs/>
      </w:rPr>
      <w:instrText xml:space="preserve"> NUMPAGES </w:instrText>
    </w:r>
    <w:r w:rsidR="002000AE">
      <w:rPr>
        <w:rStyle w:val="PageNumber"/>
        <w:b/>
        <w:bCs/>
      </w:rPr>
      <w:fldChar w:fldCharType="separate"/>
    </w:r>
    <w:r w:rsidR="00DB3252">
      <w:rPr>
        <w:rStyle w:val="PageNumber"/>
        <w:b/>
        <w:bCs/>
        <w:noProof/>
      </w:rPr>
      <w:t>2</w:t>
    </w:r>
    <w:r w:rsidR="002000AE">
      <w:rPr>
        <w:rStyle w:val="PageNumber"/>
        <w:b/>
        <w:bCs/>
      </w:rPr>
      <w:fldChar w:fldCharType="end"/>
    </w:r>
    <w:r w:rsidR="002000AE">
      <w:rPr>
        <w:b/>
        <w:bCs/>
      </w:rPr>
      <w:t xml:space="preserve"> </w:t>
    </w:r>
    <w:r w:rsidR="002000AE">
      <w:rPr>
        <w:b/>
        <w:bCs/>
      </w:rPr>
      <w:tab/>
      <w:t xml:space="preserve"> 06/08</w:t>
    </w:r>
  </w:p>
  <w:p w:rsidR="002000AE" w:rsidRDefault="002000AE">
    <w:pPr>
      <w:pStyle w:val="Footer"/>
      <w:tabs>
        <w:tab w:val="clear" w:pos="8640"/>
        <w:tab w:val="left" w:pos="4140"/>
        <w:tab w:val="right" w:pos="9360"/>
      </w:tabs>
    </w:pPr>
    <w:r>
      <w:rPr>
        <w:b/>
        <w:bCs/>
      </w:rPr>
      <w:t xml:space="preserve">Form </w:t>
    </w:r>
    <w:r w:rsidR="003762E2">
      <w:rPr>
        <w:b/>
        <w:bCs/>
      </w:rPr>
      <w:t>1</w:t>
    </w:r>
    <w:r w:rsidR="00D804AA">
      <w:rPr>
        <w:b/>
        <w:bCs/>
      </w:rPr>
      <w:t>36.</w:t>
    </w:r>
    <w:r w:rsidR="003762E2">
      <w:rPr>
        <w:b/>
        <w:bCs/>
      </w:rPr>
      <w:t>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13" w:rsidRDefault="00EF5713">
      <w:r>
        <w:separator/>
      </w:r>
    </w:p>
  </w:footnote>
  <w:footnote w:type="continuationSeparator" w:id="0">
    <w:p w:rsidR="00EF5713" w:rsidRDefault="00EF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AE" w:rsidRDefault="002000A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4AA"/>
    <w:rsid w:val="002000AE"/>
    <w:rsid w:val="003762E2"/>
    <w:rsid w:val="00894109"/>
    <w:rsid w:val="00D7427B"/>
    <w:rsid w:val="00D804AA"/>
    <w:rsid w:val="00DB3252"/>
    <w:rsid w:val="00E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color w:val="00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0C51CD16-0360-4981-A5FF-CD7008B9C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43938-9532-4269-82DF-96826328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F3EAB-C65A-4A36-B3E2-FF42D2DC205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f74bb9dd-bc32-4568-859c-2052de4b68d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2</TotalTime>
  <Pages>2</Pages>
  <Words>419</Words>
  <Characters>2390</Characters>
  <Application>Microsoft Office Word</Application>
  <DocSecurity>6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_________________</vt:lpstr>
    </vt:vector>
  </TitlesOfParts>
  <Company>MoDOT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_________________</dc:title>
  <dc:creator>peterp1</dc:creator>
  <dc:description>TRIAL REPORT</dc:description>
  <cp:lastModifiedBy>Linda Conner</cp:lastModifiedBy>
  <cp:revision>2</cp:revision>
  <cp:lastPrinted>2008-07-01T16:11:00Z</cp:lastPrinted>
  <dcterms:created xsi:type="dcterms:W3CDTF">2015-03-25T12:09:00Z</dcterms:created>
  <dcterms:modified xsi:type="dcterms:W3CDTF">2015-03-25T12:09:00Z</dcterms:modified>
</cp:coreProperties>
</file>